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B7466" w14:textId="2625F15A" w:rsidR="00175139" w:rsidRDefault="00F25E18" w:rsidP="003D38C1">
      <w:pPr>
        <w:pStyle w:val="Nadpis1"/>
      </w:pPr>
      <w:r w:rsidRPr="00972635">
        <w:t>Tematické</w:t>
      </w:r>
      <w:r w:rsidR="00972635" w:rsidRPr="00972635">
        <w:t xml:space="preserve"> okruhy pro opakování k závěrečným zkouškám SE3, ME3</w:t>
      </w:r>
    </w:p>
    <w:p w14:paraId="32FD59B4" w14:textId="6EBFAC9C" w:rsidR="00972635" w:rsidRDefault="003D38C1">
      <w:r>
        <w:t>1. Elektrotechnické</w:t>
      </w:r>
      <w:r w:rsidR="00972635">
        <w:t xml:space="preserve"> značky, schéma zapojení, prováděcí schéma, montážní schéma, přehledový plán</w:t>
      </w:r>
    </w:p>
    <w:p w14:paraId="3C671067" w14:textId="77777777" w:rsidR="00972635" w:rsidRDefault="00972635">
      <w:r>
        <w:t xml:space="preserve">     Číselné značení přístrojů, návrh podružného rozvaděče, montážní schéma spínačové kombinace    </w:t>
      </w:r>
    </w:p>
    <w:p w14:paraId="58ED1A3B" w14:textId="77777777" w:rsidR="00972635" w:rsidRDefault="00972635">
      <w:r>
        <w:t xml:space="preserve">     6+6 , 6+7+6.          </w:t>
      </w:r>
    </w:p>
    <w:p w14:paraId="1B1428F8" w14:textId="77777777" w:rsidR="00972635" w:rsidRDefault="00972635">
      <w:r>
        <w:t xml:space="preserve">2. </w:t>
      </w:r>
      <w:r w:rsidR="00882878">
        <w:t>Výpočty vedení – úbytek napětí na vedení, průřez vedení, průměr vodiče, trojúhelník výkonů, soudobost</w:t>
      </w:r>
    </w:p>
    <w:p w14:paraId="6F747C45" w14:textId="77777777" w:rsidR="00882878" w:rsidRDefault="00882878">
      <w:r>
        <w:t>3. Impedance smyčky – měření, výpočet, impedance poruchové smyčky</w:t>
      </w:r>
    </w:p>
    <w:p w14:paraId="62D05C86" w14:textId="77777777" w:rsidR="00882878" w:rsidRDefault="00882878">
      <w:r>
        <w:t>4. Instalační zony  - vnitřní rozvody, sprchový kout, umývací prostor</w:t>
      </w:r>
    </w:p>
    <w:p w14:paraId="6E7A6B73" w14:textId="77777777" w:rsidR="00FA0B4B" w:rsidRDefault="00FA0B4B">
      <w:r>
        <w:t>5.Kabely. vodiče – značení kabelů, uložení kabelů</w:t>
      </w:r>
    </w:p>
    <w:p w14:paraId="697914C2" w14:textId="77777777" w:rsidR="00FA0B4B" w:rsidRDefault="00FA0B4B">
      <w:r>
        <w:t>6. Řazení odporů – seriové, paralelní, seriovo-paralelní</w:t>
      </w:r>
    </w:p>
    <w:p w14:paraId="651E4B96" w14:textId="77777777" w:rsidR="00FA0B4B" w:rsidRDefault="00FA0B4B">
      <w:r>
        <w:t xml:space="preserve">                                - výpočet zatíženého a nezatíženého děliče</w:t>
      </w:r>
    </w:p>
    <w:p w14:paraId="5646B606" w14:textId="77777777" w:rsidR="00914E14" w:rsidRDefault="00FA0B4B">
      <w:r>
        <w:t xml:space="preserve">7. Elektrické stroje –točivé </w:t>
      </w:r>
      <w:r w:rsidR="00914E14">
        <w:t>–</w:t>
      </w:r>
      <w:r>
        <w:t xml:space="preserve"> asyn</w:t>
      </w:r>
      <w:r w:rsidR="00914E14">
        <w:t xml:space="preserve">chronní motory – svorkovnice, měření izolačního odporu        </w:t>
      </w:r>
    </w:p>
    <w:p w14:paraId="71C1D9AC" w14:textId="77777777" w:rsidR="00914E14" w:rsidRDefault="00914E14">
      <w:r>
        <w:t xml:space="preserve">                                                                                         -  reverzace, reverz s dojezdem do krajních poloh   </w:t>
      </w:r>
    </w:p>
    <w:p w14:paraId="34C87EFD" w14:textId="77777777" w:rsidR="00914E14" w:rsidRDefault="00914E14">
      <w:r>
        <w:t xml:space="preserve">                                                                                         -  výpočet – výkon, proud, skluz       </w:t>
      </w:r>
    </w:p>
    <w:p w14:paraId="0ABC9225" w14:textId="77777777" w:rsidR="00914E14" w:rsidRDefault="00914E14">
      <w:r>
        <w:t xml:space="preserve">                                    -  netočivé – transformátory – výpočet jednofázového transformátoru   </w:t>
      </w:r>
    </w:p>
    <w:p w14:paraId="7F3F4DEF" w14:textId="1D98FB56" w:rsidR="00914E14" w:rsidRDefault="00914E14">
      <w:r>
        <w:t xml:space="preserve">8. Normy v elektrotechnice – rozdělení </w:t>
      </w:r>
      <w:r w:rsidR="006E6AB7">
        <w:t>napětí, rozdělení prosto</w:t>
      </w:r>
      <w:r w:rsidR="003D38C1">
        <w:t>r</w:t>
      </w:r>
      <w:r>
        <w:t>, rozdělení látek podle hořlavosti</w:t>
      </w:r>
    </w:p>
    <w:p w14:paraId="3A9DC861" w14:textId="77777777" w:rsidR="00914E14" w:rsidRDefault="00914E14">
      <w:r>
        <w:t xml:space="preserve">    - IP krytí el. Přístrojů</w:t>
      </w:r>
    </w:p>
    <w:p w14:paraId="521D0322" w14:textId="77777777" w:rsidR="00914E14" w:rsidRDefault="00914E14">
      <w:r>
        <w:t xml:space="preserve">   - odpojovací doby v sítích TN</w:t>
      </w:r>
    </w:p>
    <w:p w14:paraId="3E0E1DA5" w14:textId="77777777" w:rsidR="00CD1A5E" w:rsidRDefault="00914E14">
      <w:r>
        <w:t xml:space="preserve">  - průřezy a jištění  dle ČSN 332130 ed.</w:t>
      </w:r>
      <w:r w:rsidR="00CD1A5E">
        <w:t>3</w:t>
      </w:r>
    </w:p>
    <w:p w14:paraId="3E942B2B" w14:textId="77777777" w:rsidR="00CD1A5E" w:rsidRDefault="00CD1A5E">
      <w:r>
        <w:t>9. Měření – indukčnosti a kapacity ohmovou metodou</w:t>
      </w:r>
    </w:p>
    <w:p w14:paraId="5548DD7F" w14:textId="77777777" w:rsidR="00CD1A5E" w:rsidRDefault="00CD1A5E">
      <w:r>
        <w:t xml:space="preserve">                   - indukčnosti vinutí motoru a transformátoru</w:t>
      </w:r>
    </w:p>
    <w:p w14:paraId="676638E9" w14:textId="77777777" w:rsidR="00CD1A5E" w:rsidRDefault="00CD1A5E">
      <w:r>
        <w:t xml:space="preserve">                   -  proudovým  a napěťovým transformátorem</w:t>
      </w:r>
      <w:r w:rsidR="00914E14">
        <w:t xml:space="preserve">   </w:t>
      </w:r>
    </w:p>
    <w:p w14:paraId="57A23270" w14:textId="77777777" w:rsidR="00CD1A5E" w:rsidRDefault="00CD1A5E">
      <w:r>
        <w:t xml:space="preserve">                  - wattmetrem na 1F a 3F</w:t>
      </w:r>
    </w:p>
    <w:p w14:paraId="0475CCD5" w14:textId="77777777" w:rsidR="00250511" w:rsidRDefault="00250511">
      <w:r>
        <w:t xml:space="preserve">                  -  Whe</w:t>
      </w:r>
      <w:r w:rsidR="00CD1A5E">
        <w:t>astonovým můstkem</w:t>
      </w:r>
      <w:r>
        <w:t xml:space="preserve"> – výpočet rovnováhy</w:t>
      </w:r>
    </w:p>
    <w:p w14:paraId="363FA833" w14:textId="77777777" w:rsidR="00250511" w:rsidRDefault="00250511">
      <w:r>
        <w:t xml:space="preserve">                  - výpočet bočníku a předřadného odporu</w:t>
      </w:r>
    </w:p>
    <w:p w14:paraId="4324756F" w14:textId="77777777" w:rsidR="00250511" w:rsidRDefault="00250511">
      <w:r>
        <w:t>10. Proudový chránič – zapojení do obvodu 1F a 3F, značení, princi funkce</w:t>
      </w:r>
    </w:p>
    <w:p w14:paraId="68B9F30C" w14:textId="1BD5A92A" w:rsidR="00250511" w:rsidRDefault="00250511">
      <w:r>
        <w:t xml:space="preserve">       Jistič – popis svorek, princip funkce, značení</w:t>
      </w:r>
    </w:p>
    <w:p w14:paraId="40ADF764" w14:textId="77777777" w:rsidR="00250511" w:rsidRDefault="00250511">
      <w:r>
        <w:t>11. Elektroměrový a podružný rozvaděč – 1F a 3F, HDO, svorky osazení, umístění</w:t>
      </w:r>
    </w:p>
    <w:p w14:paraId="6CF87D9C" w14:textId="77777777" w:rsidR="00250511" w:rsidRDefault="00250511">
      <w:r>
        <w:t>12. Reverzace asynchronního 3F motoru s doběhem do koncových poloh</w:t>
      </w:r>
    </w:p>
    <w:p w14:paraId="13F7B20D" w14:textId="77777777" w:rsidR="00250511" w:rsidRDefault="00250511">
      <w:r>
        <w:t>13. Přepínač Y/D ovládaný tlačítky NO</w:t>
      </w:r>
    </w:p>
    <w:p w14:paraId="20765140" w14:textId="77777777" w:rsidR="00250511" w:rsidRDefault="00250511">
      <w:r>
        <w:t>14. Měření izolačního odporu</w:t>
      </w:r>
      <w:r w:rsidR="00B85E8B">
        <w:t xml:space="preserve"> motoru</w:t>
      </w:r>
    </w:p>
    <w:p w14:paraId="7617C463" w14:textId="77777777" w:rsidR="00B85E8B" w:rsidRDefault="00B85E8B">
      <w:r>
        <w:lastRenderedPageBreak/>
        <w:t>15. Měření odporu impedanční smyčky</w:t>
      </w:r>
    </w:p>
    <w:p w14:paraId="08D5F664" w14:textId="77777777" w:rsidR="00B85E8B" w:rsidRDefault="00B85E8B">
      <w:r>
        <w:t>16. Reverzace asynchronního motoru s blobováním okamžitého zpětného běhu</w:t>
      </w:r>
      <w:r w:rsidR="00250511">
        <w:t xml:space="preserve"> </w:t>
      </w:r>
    </w:p>
    <w:p w14:paraId="135A0783" w14:textId="1CFCE5C1" w:rsidR="00B85E8B" w:rsidRDefault="00B85E8B">
      <w:r>
        <w:t>18.  Bytová instalace – zásuvkové, světelné okruhy, zapojení spínačové kombinace č.1, č.5, č.6+6,</w:t>
      </w:r>
    </w:p>
    <w:p w14:paraId="7FDEF45E" w14:textId="77777777" w:rsidR="00B85E8B" w:rsidRDefault="00B85E8B">
      <w:r>
        <w:t xml:space="preserve">        č. 6+7+6</w:t>
      </w:r>
    </w:p>
    <w:p w14:paraId="05781FAC" w14:textId="0DD2A366" w:rsidR="00B85E8B" w:rsidRDefault="00B85E8B" w:rsidP="00F25E18">
      <w:r>
        <w:t>19. Stykačové kombinace – reverzace, reverz s koncovými spínači, reverz s blokováním okamžitého</w:t>
      </w:r>
      <w:r w:rsidR="00F25E18">
        <w:t xml:space="preserve"> r</w:t>
      </w:r>
      <w:r>
        <w:t>ozběhu</w:t>
      </w:r>
    </w:p>
    <w:p w14:paraId="6C63AAC0" w14:textId="77777777" w:rsidR="00B85E8B" w:rsidRDefault="00B85E8B">
      <w:r>
        <w:t>30. Praktické měření izolačního odporu a impedance izolační smyčky</w:t>
      </w:r>
    </w:p>
    <w:p w14:paraId="469A7A77" w14:textId="77777777" w:rsidR="006E6AB7" w:rsidRDefault="006E6AB7">
      <w:r>
        <w:t>31. Pojistky, jističe, chrániče, transily, tyristory, triaky</w:t>
      </w:r>
    </w:p>
    <w:p w14:paraId="2F5904AB" w14:textId="77777777" w:rsidR="006E6AB7" w:rsidRDefault="006E6AB7">
      <w:r>
        <w:t>32. Polovodiče s jedním přechodem, druhy usměrňovačů</w:t>
      </w:r>
    </w:p>
    <w:p w14:paraId="0514DB02" w14:textId="77777777" w:rsidR="006E6AB7" w:rsidRDefault="006E6AB7">
      <w:r>
        <w:t>33. Využití elektrické energie pro světlo a ohřev</w:t>
      </w:r>
    </w:p>
    <w:p w14:paraId="0C2288C3" w14:textId="38772949" w:rsidR="006E6AB7" w:rsidRDefault="006E6AB7">
      <w:r>
        <w:t>34. Ochrana před bleskem – hromosvody, zemniče</w:t>
      </w:r>
    </w:p>
    <w:p w14:paraId="23E55AB0" w14:textId="77777777" w:rsidR="006E6AB7" w:rsidRDefault="006E6AB7">
      <w:r>
        <w:t xml:space="preserve">       Ochrana el zařízení proti přepětí</w:t>
      </w:r>
    </w:p>
    <w:p w14:paraId="30D4CE1B" w14:textId="77777777" w:rsidR="006E6AB7" w:rsidRDefault="006E6AB7">
      <w:r>
        <w:t>35. Spínače rozdělení podle řazení kontaktů</w:t>
      </w:r>
    </w:p>
    <w:p w14:paraId="6EF3B62D" w14:textId="77777777" w:rsidR="006E6AB7" w:rsidRDefault="006E6AB7">
      <w:r>
        <w:t>36.  Relé, stykače – rozdělení, značení kontaktů</w:t>
      </w:r>
    </w:p>
    <w:p w14:paraId="16A0CA6C" w14:textId="34E46157" w:rsidR="006E6AB7" w:rsidRDefault="006E6AB7">
      <w:r>
        <w:t>37.</w:t>
      </w:r>
      <w:r w:rsidR="00C308EE">
        <w:t xml:space="preserve"> Asynchronní stroje</w:t>
      </w:r>
      <w:r w:rsidR="00DE50B7">
        <w:t xml:space="preserve"> –  druhy, hlavní části, rozběh, reverzace, regulace, zapojení, 3F motor na 1F  </w:t>
      </w:r>
    </w:p>
    <w:p w14:paraId="31823E44" w14:textId="77777777" w:rsidR="00DE50B7" w:rsidRDefault="00DE50B7">
      <w:r>
        <w:t xml:space="preserve">                                              síti, 1F stroje</w:t>
      </w:r>
    </w:p>
    <w:p w14:paraId="6C9B96E9" w14:textId="77777777" w:rsidR="00DE50B7" w:rsidRDefault="00DE50B7">
      <w:r>
        <w:t>38.   Transformátory – druhy, zapojení, hodinový úhel, převod transformátoru, měřící transformátory</w:t>
      </w:r>
    </w:p>
    <w:p w14:paraId="27F94B2D" w14:textId="10EED169" w:rsidR="00DE50B7" w:rsidRDefault="00DE50B7">
      <w:r>
        <w:t xml:space="preserve">39.  Základní zákony elektrotechniky – Ohmův, Kirchhoffovy zákony, Výpočet odporu, rezistivita,     </w:t>
      </w:r>
    </w:p>
    <w:p w14:paraId="21C5D1CB" w14:textId="77777777" w:rsidR="00DE50B7" w:rsidRDefault="00DE50B7">
      <w:r>
        <w:t xml:space="preserve">         závislost odporu na teplotě, kapacita, indukčnost, reaktance, impedance</w:t>
      </w:r>
    </w:p>
    <w:p w14:paraId="3D0E276C" w14:textId="77777777" w:rsidR="00DE50B7" w:rsidRDefault="00DE50B7">
      <w:r>
        <w:t>40.  Měření elektrických veličin – U,I,P,R,Q,S,C</w:t>
      </w:r>
      <w:r w:rsidR="00081605">
        <w:t>,L</w:t>
      </w:r>
    </w:p>
    <w:p w14:paraId="630B296F" w14:textId="77777777" w:rsidR="00081605" w:rsidRDefault="00081605">
      <w:r>
        <w:t>41. Elektrárny – rozdělení, druhy, alternativní zdroje</w:t>
      </w:r>
    </w:p>
    <w:p w14:paraId="3E4160F0" w14:textId="77777777" w:rsidR="00081605" w:rsidRDefault="00081605">
      <w:r>
        <w:t>42. Bytové instalace – zony, instalace v koupelnách</w:t>
      </w:r>
    </w:p>
    <w:p w14:paraId="6D30BA51" w14:textId="77777777" w:rsidR="00081605" w:rsidRDefault="00081605">
      <w:r>
        <w:t>43. Elektrické sítě -  rozdělení podle – druhu</w:t>
      </w:r>
    </w:p>
    <w:p w14:paraId="01689B2F" w14:textId="77777777" w:rsidR="00081605" w:rsidRDefault="00081605">
      <w:r>
        <w:t xml:space="preserve">                                                                 - napětí</w:t>
      </w:r>
    </w:p>
    <w:p w14:paraId="251600F7" w14:textId="77777777" w:rsidR="00081605" w:rsidRDefault="00081605">
      <w:r>
        <w:t xml:space="preserve">                                                                - způsobu uzemnění    ( TNC, TNS )</w:t>
      </w:r>
    </w:p>
    <w:p w14:paraId="582FC19F" w14:textId="77777777" w:rsidR="00081605" w:rsidRDefault="00081605">
      <w:r>
        <w:t>45. Bezpečnostní předpisy – 5 pravidel bezpečnosti práce na el. zařízeních</w:t>
      </w:r>
    </w:p>
    <w:p w14:paraId="3B23D774" w14:textId="77777777" w:rsidR="00081605" w:rsidRDefault="00081605">
      <w:r>
        <w:t xml:space="preserve">                                                - příkaz B</w:t>
      </w:r>
    </w:p>
    <w:p w14:paraId="690D4179" w14:textId="77777777" w:rsidR="00081605" w:rsidRDefault="00081605">
      <w:r>
        <w:t xml:space="preserve">                                                - značky</w:t>
      </w:r>
    </w:p>
    <w:p w14:paraId="712BDECE" w14:textId="7B7A3F27" w:rsidR="00914E14" w:rsidRPr="00972635" w:rsidRDefault="00081605">
      <w:r>
        <w:t xml:space="preserve">46. Rozvaděče – ER, PR, HDS – umístění, osazení </w:t>
      </w:r>
      <w:r w:rsidR="00914E14">
        <w:t xml:space="preserve"> </w:t>
      </w:r>
    </w:p>
    <w:sectPr w:rsidR="00914E14" w:rsidRPr="00972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635"/>
    <w:rsid w:val="00081605"/>
    <w:rsid w:val="00175139"/>
    <w:rsid w:val="00250511"/>
    <w:rsid w:val="003D38C1"/>
    <w:rsid w:val="004257E4"/>
    <w:rsid w:val="006E6AB7"/>
    <w:rsid w:val="00882878"/>
    <w:rsid w:val="00914E14"/>
    <w:rsid w:val="00972635"/>
    <w:rsid w:val="00B85E8B"/>
    <w:rsid w:val="00C308EE"/>
    <w:rsid w:val="00CD1A5E"/>
    <w:rsid w:val="00DE50B7"/>
    <w:rsid w:val="00F25E18"/>
    <w:rsid w:val="00FA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335BC"/>
  <w15:chartTrackingRefBased/>
  <w15:docId w15:val="{3B508044-AC33-49EA-955B-C9CEF249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D38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38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562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Matějů</dc:creator>
  <cp:keywords/>
  <dc:description/>
  <cp:lastModifiedBy>Petr Martínek</cp:lastModifiedBy>
  <cp:revision>3</cp:revision>
  <dcterms:created xsi:type="dcterms:W3CDTF">2023-10-24T07:34:00Z</dcterms:created>
  <dcterms:modified xsi:type="dcterms:W3CDTF">2025-12-08T13:20:00Z</dcterms:modified>
</cp:coreProperties>
</file>